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b/>
          <w:bCs/>
          <w:color w:val="111111"/>
        </w:rPr>
        <w:t>Классный час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b/>
          <w:bCs/>
          <w:color w:val="111111"/>
        </w:rPr>
        <w:t>«</w:t>
      </w:r>
      <w:proofErr w:type="gramStart"/>
      <w:r>
        <w:rPr>
          <w:rStyle w:val="a4"/>
          <w:rFonts w:ascii="Arial" w:hAnsi="Arial" w:cs="Arial"/>
          <w:b/>
          <w:bCs/>
          <w:color w:val="111111"/>
        </w:rPr>
        <w:t>Героизм  летчиков</w:t>
      </w:r>
      <w:proofErr w:type="gramEnd"/>
      <w:r>
        <w:rPr>
          <w:rStyle w:val="a4"/>
          <w:rFonts w:ascii="Arial" w:hAnsi="Arial" w:cs="Arial"/>
          <w:b/>
          <w:bCs/>
          <w:color w:val="111111"/>
        </w:rPr>
        <w:t xml:space="preserve"> в годы Великой Отечественной войны»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                                                               «Всему меняться суждено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                                                                              В природе, в жизни, в человеке.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                                                                       Но что-то быть должно одно,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                                                                Что не меняется вовеки».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Муса </w:t>
      </w:r>
      <w:proofErr w:type="spellStart"/>
      <w:r>
        <w:rPr>
          <w:rFonts w:ascii="Arial" w:hAnsi="Arial" w:cs="Arial"/>
          <w:color w:val="111111"/>
        </w:rPr>
        <w:t>Джалиль</w:t>
      </w:r>
      <w:proofErr w:type="spellEnd"/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Цель: 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воспитание гражданственности и преданности Родине, сохранение исторической памяти, традиций и преемственности поколений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Задачи: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познакомить с подвигом лётчиков в годы Великой Отечественной войны;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способствовать нравственно-патриотическому воспитанию школьников, воспитывать любовь и уважение к своему народу, к истории своей страны;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развивать творческие способности обучающихся.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                                        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Учитель: Добрый день! Мы расскажем Вам о славных подвигах летчиков ВОВ 1941-1945 годов. О характере боев, о стойкости воинов. Это было страшное и тяжелое время. И спустя 75 </w:t>
      </w:r>
      <w:proofErr w:type="gramStart"/>
      <w:r>
        <w:rPr>
          <w:rFonts w:ascii="Arial" w:hAnsi="Arial" w:cs="Arial"/>
          <w:color w:val="111111"/>
        </w:rPr>
        <w:t>лет  мы</w:t>
      </w:r>
      <w:proofErr w:type="gramEnd"/>
      <w:r>
        <w:rPr>
          <w:rFonts w:ascii="Arial" w:hAnsi="Arial" w:cs="Arial"/>
          <w:color w:val="111111"/>
        </w:rPr>
        <w:t xml:space="preserve"> вновь и вновь обращаемся к событиям войны, в те суровые годы, к тем героическим дням. Что остается вечно в человеке, что не меняется?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Учащийся: Человеческая память.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качестве разминки мы предлагаем вам ответить на несколько вопросов: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Как назывались первые русские воины? (Дружинники).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-Как называется часть войск, идущая впереди главных сил? (Авангард).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Как прозвали в народе гвардейский миномет «БМ-13» в годы Великой Отечественной войны? («Катюша»).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- Имена каких полководцев и военачальников Великой Отечественной войны вы знаете? (Г. К. Жуков, Р. Я. Малиновский, А. М. Василевский, </w:t>
      </w:r>
      <w:proofErr w:type="gramStart"/>
      <w:r>
        <w:rPr>
          <w:rFonts w:ascii="Arial" w:hAnsi="Arial" w:cs="Arial"/>
          <w:color w:val="111111"/>
        </w:rPr>
        <w:t>И</w:t>
      </w:r>
      <w:proofErr w:type="gramEnd"/>
      <w:r>
        <w:rPr>
          <w:rFonts w:ascii="Arial" w:hAnsi="Arial" w:cs="Arial"/>
          <w:color w:val="111111"/>
        </w:rPr>
        <w:t>, С. Конев и др.).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Какой подвиг в годы Великой Отечественной войны совершил летчик капитан Николай Гастелло? (Он направил свой горящий самолет на колонну вражеских танков и автомашин).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- Назовите имена летчиков — трижды Героев Советского Союза, получивших эти звания за подвиги в годы Великой Отечественной войны. (А. И. </w:t>
      </w:r>
      <w:proofErr w:type="spellStart"/>
      <w:r>
        <w:rPr>
          <w:rFonts w:ascii="Arial" w:hAnsi="Arial" w:cs="Arial"/>
          <w:color w:val="111111"/>
        </w:rPr>
        <w:t>Покрышкин</w:t>
      </w:r>
      <w:proofErr w:type="spellEnd"/>
      <w:r>
        <w:rPr>
          <w:rFonts w:ascii="Arial" w:hAnsi="Arial" w:cs="Arial"/>
          <w:color w:val="111111"/>
        </w:rPr>
        <w:t xml:space="preserve">, Г. К. Жуков, М. Н. </w:t>
      </w:r>
      <w:proofErr w:type="spellStart"/>
      <w:r>
        <w:rPr>
          <w:rFonts w:ascii="Arial" w:hAnsi="Arial" w:cs="Arial"/>
          <w:color w:val="111111"/>
        </w:rPr>
        <w:t>Кожедуб</w:t>
      </w:r>
      <w:proofErr w:type="spellEnd"/>
      <w:r>
        <w:rPr>
          <w:rFonts w:ascii="Arial" w:hAnsi="Arial" w:cs="Arial"/>
          <w:color w:val="111111"/>
        </w:rPr>
        <w:t xml:space="preserve">, </w:t>
      </w:r>
      <w:proofErr w:type="spellStart"/>
      <w:r>
        <w:rPr>
          <w:rFonts w:ascii="Arial" w:hAnsi="Arial" w:cs="Arial"/>
          <w:color w:val="111111"/>
        </w:rPr>
        <w:t>Б.И.Ковзан</w:t>
      </w:r>
      <w:proofErr w:type="spellEnd"/>
      <w:r>
        <w:rPr>
          <w:rFonts w:ascii="Arial" w:hAnsi="Arial" w:cs="Arial"/>
          <w:color w:val="111111"/>
        </w:rPr>
        <w:t xml:space="preserve">, </w:t>
      </w:r>
      <w:proofErr w:type="spellStart"/>
      <w:r>
        <w:rPr>
          <w:rFonts w:ascii="Arial" w:hAnsi="Arial" w:cs="Arial"/>
          <w:color w:val="111111"/>
        </w:rPr>
        <w:t>Е.И.Зеленко</w:t>
      </w:r>
      <w:proofErr w:type="spellEnd"/>
      <w:r>
        <w:rPr>
          <w:rFonts w:ascii="Arial" w:hAnsi="Arial" w:cs="Arial"/>
          <w:color w:val="111111"/>
        </w:rPr>
        <w:t xml:space="preserve"> и другие летчики).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Учитель: Подвиг советского народа и его Вооруженных Сил в войне — не только история. Это наше сегодняшнее оружие, могучий источник воспитания новых </w:t>
      </w:r>
      <w:r>
        <w:rPr>
          <w:rFonts w:ascii="Arial" w:hAnsi="Arial" w:cs="Arial"/>
          <w:color w:val="111111"/>
        </w:rPr>
        <w:lastRenderedPageBreak/>
        <w:t xml:space="preserve">поколений защитников Родины. Подвиг воинов-авиаторов — это боевая слава Военно-воздушных сил, бесценное достояние, которое с годами не стареет. Массовый героизм советских воинов и в том числе летного состава, их стойкость и мужество отнюдь не являются лишь «природной выносливостью и неприхотливостью», «загадочностью славянской души» и другими </w:t>
      </w:r>
      <w:proofErr w:type="gramStart"/>
      <w:r>
        <w:rPr>
          <w:rFonts w:ascii="Arial" w:hAnsi="Arial" w:cs="Arial"/>
          <w:color w:val="111111"/>
        </w:rPr>
        <w:t>подобными  загадками</w:t>
      </w:r>
      <w:proofErr w:type="gramEnd"/>
      <w:r>
        <w:rPr>
          <w:rFonts w:ascii="Arial" w:hAnsi="Arial" w:cs="Arial"/>
          <w:color w:val="111111"/>
        </w:rPr>
        <w:t>. Лишь чувство долга способно породить величие духа.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Просмотр </w:t>
      </w:r>
      <w:proofErr w:type="gramStart"/>
      <w:r>
        <w:rPr>
          <w:rFonts w:ascii="Arial" w:hAnsi="Arial" w:cs="Arial"/>
          <w:color w:val="111111"/>
        </w:rPr>
        <w:t>фрагмента  видеофильма</w:t>
      </w:r>
      <w:proofErr w:type="gramEnd"/>
      <w:r>
        <w:rPr>
          <w:rFonts w:ascii="Arial" w:hAnsi="Arial" w:cs="Arial"/>
          <w:color w:val="111111"/>
        </w:rPr>
        <w:t xml:space="preserve"> о летчиках Великой Отечественной войны 1941-1945 гг. (1 мин.)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Учитель: Отстоять свободу и независимость Родины, разгромить фашизм — главные побудительные мотивы героизма.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Учащийся: Наша авиация вступила в Великую Отечественную войну в крайне неблагоприятных условиях. Особенно трудными оказались первые дни войны, когда был нанесен большой урон нашей авиации на аэродромах. Врагу удалось завоевать господство в воздухе. Однако ему не удалось достичь главной цели — сломить высокий моральный дух советских летчиков, их непоколебимую стойкость, стремление выполнить боевую задачу любой ценой.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Учащийся: </w:t>
      </w:r>
      <w:proofErr w:type="gramStart"/>
      <w:r>
        <w:rPr>
          <w:rFonts w:ascii="Arial" w:hAnsi="Arial" w:cs="Arial"/>
          <w:color w:val="111111"/>
        </w:rPr>
        <w:t>В</w:t>
      </w:r>
      <w:proofErr w:type="gramEnd"/>
      <w:r>
        <w:rPr>
          <w:rFonts w:ascii="Arial" w:hAnsi="Arial" w:cs="Arial"/>
          <w:color w:val="111111"/>
        </w:rPr>
        <w:t xml:space="preserve"> первом налете утром 22 июня участвовало около 800 бомбардировщиков и до 500 истребителей врага. Отражая первый и последующие налеты авиации противника, наши летчики смело вступали в воздушные бои. В этих боях, наряду с применением оружия, советские летчики успешно применяли и таранные удары по вражеским самолетам, стремясь любыми средствами предотвратить удары фашистской авиации по нашим войскам и объектам тыла.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Учащийся: Опыт первых двух месяцев войны убедительно показал, что в руках Ставки ВГК должен быть постоянный авиационный резерв, маневрируя которым можно последовательно, не имея общего превосходства в силах, завоевывать господство в воздухе на отдельных направлениях, отражать удары наступавших войск противника, переносить усилия авиации с одного направления на другое.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Учащийся: Так это было, например, в ходе контрнаступления под Москвой и под Сталинградом. В качестве такого резерва авиации до осени 1942 года создавались резервные, ударные, маневренные и другие авиационные группы и даже авиационные армии РВГК. С августа по октябрь 1941 года было сформировано шесть резервных, а с марта по апрель 1942 года — десять ударных авиационных групп РВГК. Три авиационные армии РВГК были сформированы в июле 1942 года.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Учащийся: Завоевание стратегического господства в воздухе в 1943 году явилось важнейшим условием успешного проведения ряда крупнейших стратегических наступательных операций Советскими Вооруженными Силами в третьем периоде Великой Отечественной войны. При этом решающая роль в этой борьбе принадлежала истребительной авиации. Это положение актуально, и в наши дни. Успех действий сухопутных войск еще в большей степени стал зависеть от того, кто владеет инициативой в воздухе.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Учащийся: Советские летчики летали днем и ночью, действовали в сложных метеорологических условиях. Им был присущ высокий моральный дух, глубокая идейная убежденность, ненависть к врагу, готовность к самопожертвованию. Только советские летчики были способны и шли на таран.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Учащийся: Уже в первый день войны советские летчики-истребители самоотверженно таранили 16 вражеских самолетов. При этом шестеро из них </w:t>
      </w:r>
      <w:r>
        <w:rPr>
          <w:rFonts w:ascii="Arial" w:hAnsi="Arial" w:cs="Arial"/>
          <w:color w:val="111111"/>
        </w:rPr>
        <w:lastRenderedPageBreak/>
        <w:t xml:space="preserve">остались живы. Тремя первыми советскими летчиками, получившими в ходе начавшейся войны Героя Советского Союза, были летчики-истребители — М.И. Жуков, С.И. </w:t>
      </w:r>
      <w:proofErr w:type="spellStart"/>
      <w:r>
        <w:rPr>
          <w:rFonts w:ascii="Arial" w:hAnsi="Arial" w:cs="Arial"/>
          <w:color w:val="111111"/>
        </w:rPr>
        <w:t>Здоровцев</w:t>
      </w:r>
      <w:proofErr w:type="spellEnd"/>
      <w:r>
        <w:rPr>
          <w:rFonts w:ascii="Arial" w:hAnsi="Arial" w:cs="Arial"/>
          <w:color w:val="111111"/>
        </w:rPr>
        <w:t xml:space="preserve"> и П.Т. Харитонов. Они получили свои награды 8 июля 1941 года.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(Театрализованное представление учащихся от первого лица)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Учащийся: Я, летчик Александр Иванович </w:t>
      </w:r>
      <w:proofErr w:type="spellStart"/>
      <w:r>
        <w:rPr>
          <w:rFonts w:ascii="Arial" w:hAnsi="Arial" w:cs="Arial"/>
          <w:color w:val="111111"/>
        </w:rPr>
        <w:t>Покрышкин</w:t>
      </w:r>
      <w:proofErr w:type="spellEnd"/>
      <w:r>
        <w:rPr>
          <w:rFonts w:ascii="Arial" w:hAnsi="Arial" w:cs="Arial"/>
          <w:color w:val="111111"/>
        </w:rPr>
        <w:t>, совершая разведывательный полет с напарником в районе реки Прут на границе с Румынией, вступил в бой с пятью «</w:t>
      </w:r>
      <w:proofErr w:type="spellStart"/>
      <w:proofErr w:type="gramStart"/>
      <w:r>
        <w:rPr>
          <w:rFonts w:ascii="Arial" w:hAnsi="Arial" w:cs="Arial"/>
          <w:color w:val="111111"/>
        </w:rPr>
        <w:t>мессершмиттами</w:t>
      </w:r>
      <w:proofErr w:type="spellEnd"/>
      <w:r>
        <w:rPr>
          <w:rFonts w:ascii="Arial" w:hAnsi="Arial" w:cs="Arial"/>
          <w:color w:val="111111"/>
        </w:rPr>
        <w:t>»  и</w:t>
      </w:r>
      <w:proofErr w:type="gramEnd"/>
      <w:r>
        <w:rPr>
          <w:rFonts w:ascii="Arial" w:hAnsi="Arial" w:cs="Arial"/>
          <w:color w:val="111111"/>
        </w:rPr>
        <w:t xml:space="preserve"> хотя его МиГ-3 был поврежден в схватке, сумел сбить Ме-109.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Учащийся: Известно, что А.И. </w:t>
      </w:r>
      <w:proofErr w:type="spellStart"/>
      <w:r>
        <w:rPr>
          <w:rFonts w:ascii="Arial" w:hAnsi="Arial" w:cs="Arial"/>
          <w:color w:val="111111"/>
        </w:rPr>
        <w:t>Покрышкин</w:t>
      </w:r>
      <w:proofErr w:type="spellEnd"/>
      <w:r>
        <w:rPr>
          <w:rFonts w:ascii="Arial" w:hAnsi="Arial" w:cs="Arial"/>
          <w:color w:val="111111"/>
        </w:rPr>
        <w:t xml:space="preserve"> старательно и творчески лично отрабатывал тактические приемы воздушного боя, внимательно изучал тактику противника, охотно делился своим опытом с молодыми летчиками, собиравшимися вечерами у него в палатке. Эффективность такого обучения наглядно подтверждается всего одним фактом: 30 летчиков, которые участвовали в первых боях под руководством А.И. </w:t>
      </w:r>
      <w:proofErr w:type="spellStart"/>
      <w:r>
        <w:rPr>
          <w:rFonts w:ascii="Arial" w:hAnsi="Arial" w:cs="Arial"/>
          <w:color w:val="111111"/>
        </w:rPr>
        <w:t>Покрышкина</w:t>
      </w:r>
      <w:proofErr w:type="spellEnd"/>
      <w:r>
        <w:rPr>
          <w:rFonts w:ascii="Arial" w:hAnsi="Arial" w:cs="Arial"/>
          <w:color w:val="111111"/>
        </w:rPr>
        <w:t>, стали впоследствии Героями Советского Союза, а шестеро из них дважды удостоились Золотой Звезды Героя. За время войны только они уничтожили 500 немецких самолетов.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Учащийся: Я, старший лейтенант Александр Константинович </w:t>
      </w:r>
      <w:proofErr w:type="spellStart"/>
      <w:r>
        <w:rPr>
          <w:rFonts w:ascii="Arial" w:hAnsi="Arial" w:cs="Arial"/>
          <w:color w:val="111111"/>
        </w:rPr>
        <w:t>Горовцев</w:t>
      </w:r>
      <w:proofErr w:type="spellEnd"/>
      <w:r>
        <w:rPr>
          <w:rFonts w:ascii="Arial" w:hAnsi="Arial" w:cs="Arial"/>
          <w:color w:val="111111"/>
        </w:rPr>
        <w:t>, вступил в бой с 20-ю немецкими бомбардировщиками, в котором решительно атаковал их и сбивал в каждой атаке по самолету, пока не израсходовал все боеприпасы. Уничтожил в одном воздушном бою девять вражеских машин. За этот подвиг мне было присвоено звание Героя Советского Союза.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Учащийся: Я, летчик Алексей Петрович </w:t>
      </w:r>
      <w:proofErr w:type="spellStart"/>
      <w:r>
        <w:rPr>
          <w:rFonts w:ascii="Arial" w:hAnsi="Arial" w:cs="Arial"/>
          <w:color w:val="111111"/>
        </w:rPr>
        <w:t>Маресьев</w:t>
      </w:r>
      <w:proofErr w:type="spellEnd"/>
      <w:r>
        <w:rPr>
          <w:rFonts w:ascii="Arial" w:hAnsi="Arial" w:cs="Arial"/>
          <w:color w:val="111111"/>
        </w:rPr>
        <w:t>, летал с протезами на обеих ногах, вел воздушные бои, стремился уничтожить врага в любых условиях и одерживал в них блестящие победы. Только за два дня в боях на Курской дуге сбил пять фашистских самолетов и был удостоен звания Героя Советского Союза.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Учащийся: Я, летчик Александр Игнатьевич </w:t>
      </w:r>
      <w:proofErr w:type="spellStart"/>
      <w:r>
        <w:rPr>
          <w:rFonts w:ascii="Arial" w:hAnsi="Arial" w:cs="Arial"/>
          <w:color w:val="111111"/>
        </w:rPr>
        <w:t>Молодчий</w:t>
      </w:r>
      <w:proofErr w:type="spellEnd"/>
      <w:r>
        <w:rPr>
          <w:rFonts w:ascii="Arial" w:hAnsi="Arial" w:cs="Arial"/>
          <w:color w:val="111111"/>
        </w:rPr>
        <w:t xml:space="preserve">, родился 27 июня 1920 года в городе Луганске, в 1938 году окончил </w:t>
      </w:r>
      <w:proofErr w:type="spellStart"/>
      <w:r>
        <w:rPr>
          <w:rFonts w:ascii="Arial" w:hAnsi="Arial" w:cs="Arial"/>
          <w:color w:val="111111"/>
        </w:rPr>
        <w:t>Ворошиловградскую</w:t>
      </w:r>
      <w:proofErr w:type="spellEnd"/>
      <w:r>
        <w:rPr>
          <w:rFonts w:ascii="Arial" w:hAnsi="Arial" w:cs="Arial"/>
          <w:color w:val="111111"/>
        </w:rPr>
        <w:t xml:space="preserve"> военную авиационную школу пилотов. 22 октября 1941 года за мужество и воинскую доблесть, проявленные в боях с врагами, удостоен звания Героя Советского Союза. Всего совершил 311 боевых вылетов на самолётах Ер-2, Ил-4 и В-25 (в том числе 287 ночных).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Учащийся: Я, советский ас Иван Никитович </w:t>
      </w:r>
      <w:proofErr w:type="spellStart"/>
      <w:r>
        <w:rPr>
          <w:rFonts w:ascii="Arial" w:hAnsi="Arial" w:cs="Arial"/>
          <w:color w:val="111111"/>
        </w:rPr>
        <w:t>Кожедуб</w:t>
      </w:r>
      <w:proofErr w:type="spellEnd"/>
      <w:r>
        <w:rPr>
          <w:rFonts w:ascii="Arial" w:hAnsi="Arial" w:cs="Arial"/>
          <w:color w:val="111111"/>
        </w:rPr>
        <w:t>, получивший боевое крещение в битве под Курском, к концу войны имел на своем боевом счету более 60 уничтоженных фашистских самолетов. В битве за Берлин сбил свой 62-й самолет, которым оказался реактивный истребитель "мессершмитт-262".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Учащийся: </w:t>
      </w:r>
      <w:proofErr w:type="gramStart"/>
      <w:r>
        <w:rPr>
          <w:rFonts w:ascii="Arial" w:hAnsi="Arial" w:cs="Arial"/>
          <w:color w:val="111111"/>
        </w:rPr>
        <w:t>Я,  летчик</w:t>
      </w:r>
      <w:proofErr w:type="gramEnd"/>
      <w:r>
        <w:rPr>
          <w:rFonts w:ascii="Arial" w:hAnsi="Arial" w:cs="Arial"/>
          <w:color w:val="111111"/>
        </w:rPr>
        <w:t>-истребитель, генерал-лейтенант Василий Федорович Голубев.  9 мая, в день, когда уже был подписан акт о капитуляции Германии, сбил над Прагой «Ме-109». Это был последний самолет, сбитый в воздушном бою во второй мировой войне на Европейском театре.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Учащаяся: Я, Лидия Владимировна </w:t>
      </w:r>
      <w:proofErr w:type="spellStart"/>
      <w:r>
        <w:rPr>
          <w:rFonts w:ascii="Arial" w:hAnsi="Arial" w:cs="Arial"/>
          <w:color w:val="111111"/>
        </w:rPr>
        <w:t>Литвяк</w:t>
      </w:r>
      <w:proofErr w:type="spellEnd"/>
      <w:r>
        <w:rPr>
          <w:rFonts w:ascii="Arial" w:hAnsi="Arial" w:cs="Arial"/>
          <w:color w:val="111111"/>
        </w:rPr>
        <w:t>, лётчик-истребитель, командир авиационного звена, гвардии младший лейтенант, Герой Советского Союза. За свою короткую, чуть более года, боевую карьеру выполнила 186 боевых вылетов, провела 69 воздушных боёв и одержала 12 подтверждённых побед.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Учащийся: Я, девятнадцатилетний комсомолец-сибиряк Николай </w:t>
      </w:r>
      <w:proofErr w:type="spellStart"/>
      <w:r>
        <w:rPr>
          <w:rFonts w:ascii="Arial" w:hAnsi="Arial" w:cs="Arial"/>
          <w:color w:val="111111"/>
        </w:rPr>
        <w:t>Тотмин</w:t>
      </w:r>
      <w:proofErr w:type="spellEnd"/>
      <w:r>
        <w:rPr>
          <w:rFonts w:ascii="Arial" w:hAnsi="Arial" w:cs="Arial"/>
          <w:color w:val="111111"/>
        </w:rPr>
        <w:t xml:space="preserve">, в жестоком бою в районе </w:t>
      </w:r>
      <w:proofErr w:type="spellStart"/>
      <w:r>
        <w:rPr>
          <w:rFonts w:ascii="Arial" w:hAnsi="Arial" w:cs="Arial"/>
          <w:color w:val="111111"/>
        </w:rPr>
        <w:t>Рожкополья</w:t>
      </w:r>
      <w:proofErr w:type="spellEnd"/>
      <w:r>
        <w:rPr>
          <w:rFonts w:ascii="Arial" w:hAnsi="Arial" w:cs="Arial"/>
          <w:color w:val="111111"/>
        </w:rPr>
        <w:t xml:space="preserve"> с двенадцатью вражескими самолетами израсходовал весь боезапас. Можно было попытаться уйти от противника, и никто </w:t>
      </w:r>
      <w:r>
        <w:rPr>
          <w:rFonts w:ascii="Arial" w:hAnsi="Arial" w:cs="Arial"/>
          <w:color w:val="111111"/>
        </w:rPr>
        <w:lastRenderedPageBreak/>
        <w:t>не упрекнул бы меня за это. Но я рассудил иначе: я должен драться до последнего вздоха. Кончились патроны, но есть таран. И я пошел на лобовой таран! Вражеский пилот попытался увернуться от удара, но не успел, и мой советский истребитель врезался в неприятельскую машину. Я каким-то непостижимым чудом уцелел и спустился на парашюте.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Учащийся: Нетрудно представить себе даже неосведомленному человеку, что такое лобовой таран. Это - верная смерть. Две машины на огромной скорости несутся навстречу друг другу. Счет жизни измеряется секундами. У кого окажутся крепче нервы? Кто сдаст первым? Но и в случае, если кто-то свернет первым, возможность столкновения велика. Николай </w:t>
      </w:r>
      <w:proofErr w:type="spellStart"/>
      <w:r>
        <w:rPr>
          <w:rFonts w:ascii="Arial" w:hAnsi="Arial" w:cs="Arial"/>
          <w:color w:val="111111"/>
        </w:rPr>
        <w:t>Тотмин</w:t>
      </w:r>
      <w:proofErr w:type="spellEnd"/>
      <w:r>
        <w:rPr>
          <w:rFonts w:ascii="Arial" w:hAnsi="Arial" w:cs="Arial"/>
          <w:color w:val="111111"/>
        </w:rPr>
        <w:t xml:space="preserve"> же шел именно на лобовой таран и сделал все возможное, чтобы противник не уклонился от удара. Такого в истории мировой авиации еще не было.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Учащийся: Таранные удары в воздухе прочно вошли в практику боя летного состава всех родов авиации. Более 600 раз прибегали к нему наши летчики. И это не было жестом отчаяния, как пытаются представить в настоящее время таранные удары на Западе. Они стали одним из тактических приемов боя, требовавшим высочайшего мастерства и большой самоотверженности. Ряд наших летчиков-истребителей мастерски владели этим приемом, как, например, лейтенант А.С. </w:t>
      </w:r>
      <w:proofErr w:type="spellStart"/>
      <w:r>
        <w:rPr>
          <w:rFonts w:ascii="Arial" w:hAnsi="Arial" w:cs="Arial"/>
          <w:color w:val="111111"/>
        </w:rPr>
        <w:t>Хлобыстов</w:t>
      </w:r>
      <w:proofErr w:type="spellEnd"/>
      <w:r>
        <w:rPr>
          <w:rFonts w:ascii="Arial" w:hAnsi="Arial" w:cs="Arial"/>
          <w:color w:val="111111"/>
        </w:rPr>
        <w:t>, который за один вылет успешно таранил два самолета противника. Лейтенант В.В. Талалихин таранил Ю-88 во время ночного налета немцев на Москву. Летчик С. Дроздов в небе Курска на подбитом штурмовике в воздушном бою отрубил хвостовое оперение истребителя противника, командир эскадрильи капитан Н.Ф. Гастелло, капитан Маслов А.С. и многие другие лётчики. Всего в ходе Великой Отечественной войны летчики-истребители применили воздушный таран в бою 598 раз, штурмовики - 19 раз и бомбардировщики - 18 раз.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Учитель. Эти герои – летчики могли жить в наше время, но им довелось жить в суровое время войны и проявить свои лучшие качества. Человек привыкает ко всему, но к войне и горю привыкнуть нельзя, их можно пережить благодаря поддержке близких и найти минуту, чтобы прочитать и написать письмо, или послушать любимую песню и немного отвлечься, </w:t>
      </w:r>
      <w:proofErr w:type="gramStart"/>
      <w:r>
        <w:rPr>
          <w:rFonts w:ascii="Arial" w:hAnsi="Arial" w:cs="Arial"/>
          <w:color w:val="111111"/>
        </w:rPr>
        <w:t>и</w:t>
      </w:r>
      <w:proofErr w:type="gramEnd"/>
      <w:r>
        <w:rPr>
          <w:rFonts w:ascii="Arial" w:hAnsi="Arial" w:cs="Arial"/>
          <w:color w:val="111111"/>
        </w:rPr>
        <w:t xml:space="preserve"> хотя бы мысленно вернуться к прежней жизни.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Звучит песня </w:t>
      </w:r>
      <w:proofErr w:type="spellStart"/>
      <w:r>
        <w:rPr>
          <w:rFonts w:ascii="Arial" w:hAnsi="Arial" w:cs="Arial"/>
          <w:color w:val="111111"/>
        </w:rPr>
        <w:t>А.Маршала</w:t>
      </w:r>
      <w:proofErr w:type="spellEnd"/>
      <w:r>
        <w:rPr>
          <w:rFonts w:ascii="Arial" w:hAnsi="Arial" w:cs="Arial"/>
          <w:color w:val="111111"/>
        </w:rPr>
        <w:t xml:space="preserve"> «Наше небо».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Руководитель музея: </w:t>
      </w:r>
      <w:proofErr w:type="gramStart"/>
      <w:r>
        <w:rPr>
          <w:rFonts w:ascii="Arial" w:hAnsi="Arial" w:cs="Arial"/>
          <w:color w:val="111111"/>
        </w:rPr>
        <w:t>С</w:t>
      </w:r>
      <w:proofErr w:type="gramEnd"/>
      <w:r>
        <w:rPr>
          <w:rFonts w:ascii="Arial" w:hAnsi="Arial" w:cs="Arial"/>
          <w:color w:val="111111"/>
        </w:rPr>
        <w:t xml:space="preserve"> полным основанием можно утверждать, что сегодняшнее поколение авиаторов, воспитанное на славных и богатых традициях советских летчиков военного поколения, так же надежно и самоотверженно будет проявлять героизм, совершать подвиги, действовать в боевой обстановке по законам боевого товарищества, которым неизменно руководствовались летчики в годы Великой Отечественной войны. У тех, кто не помнит прошлого, нет будущего. Мы должны твердо знать и помнить тех, кто подарил нам мир и счастье, кто защищал Родину, не жалея своей жизни. А сейчас я вас всех приглашаю в музей огненных и воздушных таранов.</w:t>
      </w:r>
    </w:p>
    <w:p w:rsidR="006864EC" w:rsidRDefault="006864EC" w:rsidP="006864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(Экскурсия в школьный музей огненных и воздушных таранов).</w:t>
      </w:r>
    </w:p>
    <w:p w:rsidR="00D468D9" w:rsidRDefault="006864EC">
      <w:bookmarkStart w:id="0" w:name="_GoBack"/>
      <w:bookmarkEnd w:id="0"/>
    </w:p>
    <w:sectPr w:rsidR="00D4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EC"/>
    <w:rsid w:val="0056718E"/>
    <w:rsid w:val="006864EC"/>
    <w:rsid w:val="00E3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CE23-377A-49D2-9520-7146182A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6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</cp:revision>
  <dcterms:created xsi:type="dcterms:W3CDTF">2022-05-25T08:45:00Z</dcterms:created>
  <dcterms:modified xsi:type="dcterms:W3CDTF">2022-05-25T08:46:00Z</dcterms:modified>
</cp:coreProperties>
</file>